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C0D8" w14:textId="77777777" w:rsidR="001D73FA" w:rsidRPr="001D73FA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672C26" wp14:editId="1315A59E">
            <wp:simplePos x="0" y="0"/>
            <wp:positionH relativeFrom="column">
              <wp:posOffset>-180975</wp:posOffset>
            </wp:positionH>
            <wp:positionV relativeFrom="paragraph">
              <wp:posOffset>66675</wp:posOffset>
            </wp:positionV>
            <wp:extent cx="3293110" cy="8191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BF2EB" w14:textId="77777777" w:rsidR="001D73FA" w:rsidRPr="001D73FA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3282C9AF" w14:textId="77777777" w:rsidR="001D73FA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5E800DC6" w14:textId="77777777" w:rsidR="001D73FA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719D3E8B" w14:textId="77777777" w:rsidR="001D73FA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38753DA1" w14:textId="77777777" w:rsidR="001D73FA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04CA08F5" w14:textId="77777777" w:rsidR="001D73FA" w:rsidRPr="00FA2E64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  <w:r w:rsidRPr="00FA2E64">
        <w:rPr>
          <w:rFonts w:ascii="Arial" w:eastAsia="Times New Roman" w:hAnsi="Arial" w:cs="Arial"/>
          <w:b/>
          <w:color w:val="000000" w:themeColor="text1"/>
          <w:u w:val="single"/>
        </w:rPr>
        <w:t>TERMS OF REFERENCE</w:t>
      </w:r>
    </w:p>
    <w:p w14:paraId="55C64CB6" w14:textId="77777777" w:rsidR="001D73FA" w:rsidRPr="00FA2E64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F0744DE" w14:textId="77777777" w:rsidR="001D73FA" w:rsidRPr="00FA2E64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  <w:r w:rsidRPr="00FA2E64">
        <w:rPr>
          <w:rFonts w:ascii="Arial" w:eastAsia="Times New Roman" w:hAnsi="Arial" w:cs="Arial"/>
          <w:b/>
          <w:color w:val="000000" w:themeColor="text1"/>
          <w:u w:val="single"/>
        </w:rPr>
        <w:t xml:space="preserve">GOVERNORS ENVIRONMENT &amp; COMMUNITY COHESION COMMITTEE  </w:t>
      </w:r>
    </w:p>
    <w:p w14:paraId="34E9D064" w14:textId="77777777" w:rsidR="001D73FA" w:rsidRPr="00FA2E64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8EC5AB5" w14:textId="40890BC9" w:rsidR="001D73FA" w:rsidRPr="00FA2E64" w:rsidRDefault="001D73FA" w:rsidP="001D73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  <w:r w:rsidRPr="00FA2E64">
        <w:rPr>
          <w:rFonts w:ascii="Arial" w:eastAsia="Times New Roman" w:hAnsi="Arial" w:cs="Arial"/>
          <w:b/>
          <w:color w:val="000000" w:themeColor="text1"/>
          <w:u w:val="single"/>
        </w:rPr>
        <w:t>Reviewed</w:t>
      </w:r>
      <w:r w:rsidR="009C58EB" w:rsidRPr="00FA2E64">
        <w:rPr>
          <w:rFonts w:ascii="Arial" w:eastAsia="Times New Roman" w:hAnsi="Arial" w:cs="Arial"/>
          <w:b/>
          <w:color w:val="000000" w:themeColor="text1"/>
          <w:u w:val="single"/>
        </w:rPr>
        <w:t xml:space="preserve"> &amp; Approved:</w:t>
      </w:r>
      <w:r w:rsidRPr="00FA2E64">
        <w:rPr>
          <w:rFonts w:ascii="Arial" w:eastAsia="Times New Roman" w:hAnsi="Arial" w:cs="Arial"/>
          <w:b/>
          <w:color w:val="000000" w:themeColor="text1"/>
          <w:u w:val="single"/>
        </w:rPr>
        <w:t xml:space="preserve"> </w:t>
      </w:r>
      <w:r w:rsidR="0060566A" w:rsidRPr="00FA2E64">
        <w:rPr>
          <w:rFonts w:ascii="Arial" w:eastAsia="Times New Roman" w:hAnsi="Arial" w:cs="Arial"/>
          <w:b/>
          <w:color w:val="000000" w:themeColor="text1"/>
          <w:u w:val="single"/>
        </w:rPr>
        <w:t>January</w:t>
      </w:r>
      <w:r w:rsidR="00FA41DA" w:rsidRPr="00FA2E64">
        <w:rPr>
          <w:rFonts w:ascii="Arial" w:eastAsia="Times New Roman" w:hAnsi="Arial" w:cs="Arial"/>
          <w:b/>
          <w:color w:val="000000" w:themeColor="text1"/>
          <w:u w:val="single"/>
        </w:rPr>
        <w:t xml:space="preserve"> 20</w:t>
      </w:r>
      <w:r w:rsidR="000C3169" w:rsidRPr="00FA2E64">
        <w:rPr>
          <w:rFonts w:ascii="Arial" w:eastAsia="Times New Roman" w:hAnsi="Arial" w:cs="Arial"/>
          <w:b/>
          <w:color w:val="000000" w:themeColor="text1"/>
          <w:u w:val="single"/>
        </w:rPr>
        <w:t>2</w:t>
      </w:r>
      <w:r w:rsidR="0060566A" w:rsidRPr="00FA2E64">
        <w:rPr>
          <w:rFonts w:ascii="Arial" w:eastAsia="Times New Roman" w:hAnsi="Arial" w:cs="Arial"/>
          <w:b/>
          <w:color w:val="000000" w:themeColor="text1"/>
          <w:u w:val="single"/>
        </w:rPr>
        <w:t>1</w:t>
      </w:r>
    </w:p>
    <w:p w14:paraId="6E608514" w14:textId="77777777" w:rsidR="001D73FA" w:rsidRPr="00FA2E64" w:rsidRDefault="001D73FA" w:rsidP="001D73F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7DE3A5E" w14:textId="77777777" w:rsidR="001D73FA" w:rsidRPr="00FA2E64" w:rsidRDefault="001D73FA" w:rsidP="001D73F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371E36A" w14:textId="5E2E2CA6" w:rsidR="001D73FA" w:rsidRPr="00FA2E64" w:rsidRDefault="001D73FA" w:rsidP="001D73FA">
      <w:pPr>
        <w:spacing w:after="0" w:line="240" w:lineRule="auto"/>
        <w:ind w:left="2880" w:hanging="2880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b/>
          <w:color w:val="000000" w:themeColor="text1"/>
          <w:u w:val="single"/>
        </w:rPr>
        <w:t>MEMBERSHIP</w:t>
      </w:r>
      <w:r w:rsidRPr="00FA2E64">
        <w:rPr>
          <w:rFonts w:ascii="Arial" w:eastAsia="Times New Roman" w:hAnsi="Arial" w:cs="Arial"/>
          <w:color w:val="000000" w:themeColor="text1"/>
        </w:rPr>
        <w:t>:</w:t>
      </w:r>
      <w:r w:rsidRPr="00FA2E64">
        <w:rPr>
          <w:rFonts w:ascii="Arial" w:eastAsia="Times New Roman" w:hAnsi="Arial" w:cs="Arial"/>
          <w:color w:val="000000" w:themeColor="text1"/>
        </w:rPr>
        <w:tab/>
      </w:r>
      <w:r w:rsidR="0033249E" w:rsidRPr="00FA2E64">
        <w:rPr>
          <w:rFonts w:ascii="Arial" w:eastAsia="Times New Roman" w:hAnsi="Arial" w:cs="Arial"/>
          <w:color w:val="000000" w:themeColor="text1"/>
        </w:rPr>
        <w:t>Principal</w:t>
      </w:r>
      <w:r w:rsidRPr="00FA2E64">
        <w:rPr>
          <w:rFonts w:ascii="Arial" w:eastAsia="Times New Roman" w:hAnsi="Arial" w:cs="Arial"/>
          <w:color w:val="000000" w:themeColor="text1"/>
        </w:rPr>
        <w:t xml:space="preserve"> and </w:t>
      </w:r>
      <w:r w:rsidR="008B05BE" w:rsidRPr="00FA2E64">
        <w:rPr>
          <w:rFonts w:ascii="Arial" w:eastAsia="Times New Roman" w:hAnsi="Arial" w:cs="Arial"/>
          <w:color w:val="000000" w:themeColor="text1"/>
        </w:rPr>
        <w:t>minimum three</w:t>
      </w:r>
      <w:r w:rsidR="000C3169" w:rsidRPr="00FA2E64">
        <w:rPr>
          <w:rFonts w:ascii="Arial" w:eastAsia="Times New Roman" w:hAnsi="Arial" w:cs="Arial"/>
          <w:color w:val="000000" w:themeColor="text1"/>
        </w:rPr>
        <w:t xml:space="preserve"> </w:t>
      </w:r>
      <w:r w:rsidRPr="00FA2E64">
        <w:rPr>
          <w:rFonts w:ascii="Arial" w:eastAsia="Times New Roman" w:hAnsi="Arial" w:cs="Arial"/>
          <w:color w:val="000000" w:themeColor="text1"/>
        </w:rPr>
        <w:t>Governors, one of whom shall be responsible for Health &amp; Safety.</w:t>
      </w:r>
    </w:p>
    <w:p w14:paraId="732E4D58" w14:textId="77777777" w:rsidR="001D73FA" w:rsidRPr="00FA2E64" w:rsidRDefault="001D73FA" w:rsidP="001D73F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25A2247" w14:textId="77777777" w:rsidR="001D73FA" w:rsidRPr="00FA2E64" w:rsidRDefault="001D73FA" w:rsidP="001D73F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b/>
          <w:color w:val="000000" w:themeColor="text1"/>
          <w:u w:val="single"/>
        </w:rPr>
        <w:t>QUORUM</w:t>
      </w:r>
      <w:r w:rsidRPr="00FA2E64">
        <w:rPr>
          <w:rFonts w:ascii="Arial" w:eastAsia="Times New Roman" w:hAnsi="Arial" w:cs="Arial"/>
          <w:color w:val="000000" w:themeColor="text1"/>
        </w:rPr>
        <w:t>:</w:t>
      </w:r>
      <w:r w:rsidRPr="00FA2E64">
        <w:rPr>
          <w:rFonts w:ascii="Arial" w:eastAsia="Times New Roman" w:hAnsi="Arial" w:cs="Arial"/>
          <w:color w:val="000000" w:themeColor="text1"/>
        </w:rPr>
        <w:tab/>
      </w:r>
      <w:r w:rsidRPr="00FA2E64">
        <w:rPr>
          <w:rFonts w:ascii="Arial" w:eastAsia="Times New Roman" w:hAnsi="Arial" w:cs="Arial"/>
          <w:color w:val="000000" w:themeColor="text1"/>
        </w:rPr>
        <w:tab/>
      </w:r>
      <w:r w:rsidRPr="00FA2E64">
        <w:rPr>
          <w:rFonts w:ascii="Arial" w:eastAsia="Times New Roman" w:hAnsi="Arial" w:cs="Arial"/>
          <w:color w:val="000000" w:themeColor="text1"/>
        </w:rPr>
        <w:tab/>
        <w:t>Three</w:t>
      </w:r>
    </w:p>
    <w:p w14:paraId="66E1DAA1" w14:textId="77777777" w:rsidR="001D73FA" w:rsidRPr="00FA2E64" w:rsidRDefault="001D73FA" w:rsidP="001D73F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18D2E5B" w14:textId="77777777" w:rsidR="001D73FA" w:rsidRPr="00FA2E64" w:rsidRDefault="001D73FA" w:rsidP="001D73F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b/>
          <w:color w:val="000000" w:themeColor="text1"/>
          <w:u w:val="single"/>
        </w:rPr>
        <w:t>MEETINGS:</w:t>
      </w:r>
      <w:r w:rsidRPr="00FA2E64">
        <w:rPr>
          <w:rFonts w:ascii="Arial" w:eastAsia="Times New Roman" w:hAnsi="Arial" w:cs="Arial"/>
          <w:color w:val="000000" w:themeColor="text1"/>
        </w:rPr>
        <w:tab/>
      </w:r>
      <w:r w:rsidRPr="00FA2E64">
        <w:rPr>
          <w:rFonts w:ascii="Arial" w:eastAsia="Times New Roman" w:hAnsi="Arial" w:cs="Arial"/>
          <w:color w:val="000000" w:themeColor="text1"/>
        </w:rPr>
        <w:tab/>
      </w:r>
      <w:r w:rsidRPr="00FA2E64">
        <w:rPr>
          <w:rFonts w:ascii="Arial" w:eastAsia="Times New Roman" w:hAnsi="Arial" w:cs="Arial"/>
          <w:color w:val="000000" w:themeColor="text1"/>
        </w:rPr>
        <w:tab/>
        <w:t>At least termly.</w:t>
      </w:r>
    </w:p>
    <w:p w14:paraId="203800B3" w14:textId="77777777" w:rsidR="001D73FA" w:rsidRPr="00FA2E64" w:rsidRDefault="001D73FA" w:rsidP="001D73F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F7F89E1" w14:textId="77777777" w:rsidR="001D73FA" w:rsidRPr="00FA2E64" w:rsidRDefault="001D73FA" w:rsidP="001D73F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AD93A37" w14:textId="481DEC64" w:rsidR="001D73FA" w:rsidRPr="00FA2E64" w:rsidRDefault="001D73FA" w:rsidP="001D73FA">
      <w:pPr>
        <w:spacing w:after="0" w:line="240" w:lineRule="auto"/>
        <w:ind w:left="2880" w:hanging="2880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b/>
          <w:color w:val="000000" w:themeColor="text1"/>
          <w:u w:val="single"/>
        </w:rPr>
        <w:t>REMIT</w:t>
      </w:r>
      <w:r w:rsidRPr="00FA2E64">
        <w:rPr>
          <w:rFonts w:ascii="Arial" w:eastAsia="Times New Roman" w:hAnsi="Arial" w:cs="Arial"/>
          <w:color w:val="000000" w:themeColor="text1"/>
        </w:rPr>
        <w:t>:</w:t>
      </w:r>
      <w:r w:rsidRPr="00FA2E64">
        <w:rPr>
          <w:rFonts w:ascii="Arial" w:eastAsia="Times New Roman" w:hAnsi="Arial" w:cs="Arial"/>
          <w:color w:val="000000" w:themeColor="text1"/>
        </w:rPr>
        <w:tab/>
        <w:t xml:space="preserve">The </w:t>
      </w:r>
      <w:r w:rsidR="00C13FAB" w:rsidRPr="00FA2E64">
        <w:rPr>
          <w:rFonts w:ascii="Arial" w:eastAsia="Times New Roman" w:hAnsi="Arial" w:cs="Arial"/>
          <w:color w:val="000000" w:themeColor="text1"/>
        </w:rPr>
        <w:t>Environment &amp; Community Cohesion</w:t>
      </w:r>
      <w:r w:rsidRPr="00FA2E64">
        <w:rPr>
          <w:rFonts w:ascii="Arial" w:eastAsia="Times New Roman" w:hAnsi="Arial" w:cs="Arial"/>
          <w:color w:val="000000" w:themeColor="text1"/>
        </w:rPr>
        <w:t xml:space="preserve"> Committee have delegated powers to act on behalf of the Governing Bo</w:t>
      </w:r>
      <w:r w:rsidR="007017A0" w:rsidRPr="00FA2E64">
        <w:rPr>
          <w:rFonts w:ascii="Arial" w:eastAsia="Times New Roman" w:hAnsi="Arial" w:cs="Arial"/>
          <w:color w:val="000000" w:themeColor="text1"/>
        </w:rPr>
        <w:t>ard</w:t>
      </w:r>
      <w:r w:rsidRPr="00FA2E64">
        <w:rPr>
          <w:rFonts w:ascii="Arial" w:eastAsia="Times New Roman" w:hAnsi="Arial" w:cs="Arial"/>
          <w:color w:val="000000" w:themeColor="text1"/>
        </w:rPr>
        <w:t xml:space="preserve"> in the matters detailed below:</w:t>
      </w:r>
    </w:p>
    <w:p w14:paraId="7A9B3E62" w14:textId="77777777" w:rsidR="001D73FA" w:rsidRPr="00FA2E64" w:rsidRDefault="001D73FA" w:rsidP="001D73FA">
      <w:pPr>
        <w:spacing w:after="0" w:line="240" w:lineRule="auto"/>
        <w:ind w:left="2160" w:hanging="2160"/>
        <w:rPr>
          <w:rFonts w:ascii="Arial" w:eastAsia="Times New Roman" w:hAnsi="Arial" w:cs="Arial"/>
          <w:color w:val="000000" w:themeColor="text1"/>
        </w:rPr>
      </w:pPr>
    </w:p>
    <w:p w14:paraId="30B53B80" w14:textId="77777777" w:rsidR="001D73FA" w:rsidRPr="00FA2E64" w:rsidRDefault="001D73FA" w:rsidP="001D73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color w:val="000000" w:themeColor="text1"/>
        </w:rPr>
        <w:t>To carry out regular inspections of the premises.</w:t>
      </w:r>
      <w:r w:rsidRPr="00FA2E64">
        <w:rPr>
          <w:rFonts w:ascii="Arial" w:eastAsia="Times New Roman" w:hAnsi="Arial" w:cs="Arial"/>
          <w:color w:val="000000" w:themeColor="text1"/>
        </w:rPr>
        <w:br/>
      </w:r>
    </w:p>
    <w:p w14:paraId="33B867C1" w14:textId="597676EF" w:rsidR="001D73FA" w:rsidRPr="00FA2E64" w:rsidRDefault="001D73FA" w:rsidP="006056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color w:val="000000" w:themeColor="text1"/>
        </w:rPr>
        <w:t>To authorise repairs and items of maintenance</w:t>
      </w:r>
      <w:r w:rsidR="00FA41DA" w:rsidRPr="00FA2E64">
        <w:rPr>
          <w:rFonts w:ascii="Arial" w:eastAsia="Times New Roman" w:hAnsi="Arial" w:cs="Arial"/>
          <w:color w:val="000000" w:themeColor="text1"/>
        </w:rPr>
        <w:t xml:space="preserve"> under £</w:t>
      </w:r>
      <w:r w:rsidR="0060566A" w:rsidRPr="00FA2E64">
        <w:rPr>
          <w:rFonts w:ascii="Arial" w:eastAsia="Times New Roman" w:hAnsi="Arial" w:cs="Arial"/>
          <w:color w:val="000000" w:themeColor="text1"/>
        </w:rPr>
        <w:t>7</w:t>
      </w:r>
      <w:r w:rsidR="00FA41DA" w:rsidRPr="00FA2E64">
        <w:rPr>
          <w:rFonts w:ascii="Arial" w:eastAsia="Times New Roman" w:hAnsi="Arial" w:cs="Arial"/>
          <w:color w:val="000000" w:themeColor="text1"/>
        </w:rPr>
        <w:t>,</w:t>
      </w:r>
      <w:r w:rsidR="0095129D" w:rsidRPr="00FA2E64">
        <w:rPr>
          <w:rFonts w:ascii="Arial" w:eastAsia="Times New Roman" w:hAnsi="Arial" w:cs="Arial"/>
          <w:color w:val="000000" w:themeColor="text1"/>
        </w:rPr>
        <w:t>000 value</w:t>
      </w:r>
      <w:r w:rsidR="0060566A" w:rsidRPr="00FA2E64">
        <w:rPr>
          <w:rFonts w:ascii="Arial" w:eastAsia="Times New Roman" w:hAnsi="Arial" w:cs="Arial"/>
          <w:color w:val="000000" w:themeColor="text1"/>
        </w:rPr>
        <w:t>, and make recommendations to the Finance &amp; Audit Committee above £7,000.</w:t>
      </w:r>
      <w:r w:rsidRPr="00FA2E64">
        <w:rPr>
          <w:rFonts w:ascii="Arial" w:eastAsia="Times New Roman" w:hAnsi="Arial" w:cs="Arial"/>
          <w:color w:val="000000" w:themeColor="text1"/>
        </w:rPr>
        <w:br/>
      </w:r>
    </w:p>
    <w:p w14:paraId="4471312D" w14:textId="25903570" w:rsidR="001D73FA" w:rsidRPr="00FA2E64" w:rsidRDefault="001D73FA" w:rsidP="001D73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color w:val="000000" w:themeColor="text1"/>
        </w:rPr>
        <w:t>To recommend to the Governing Bo</w:t>
      </w:r>
      <w:r w:rsidR="007017A0" w:rsidRPr="00FA2E64">
        <w:rPr>
          <w:rFonts w:ascii="Arial" w:eastAsia="Times New Roman" w:hAnsi="Arial" w:cs="Arial"/>
          <w:color w:val="000000" w:themeColor="text1"/>
        </w:rPr>
        <w:t>ard</w:t>
      </w:r>
      <w:r w:rsidRPr="00FA2E64">
        <w:rPr>
          <w:rFonts w:ascii="Arial" w:eastAsia="Times New Roman" w:hAnsi="Arial" w:cs="Arial"/>
          <w:color w:val="000000" w:themeColor="text1"/>
        </w:rPr>
        <w:t xml:space="preserve">, major repairs and a </w:t>
      </w:r>
      <w:r w:rsidR="00C13FAB" w:rsidRPr="00FA2E64">
        <w:rPr>
          <w:rFonts w:ascii="Arial" w:eastAsia="Times New Roman" w:hAnsi="Arial" w:cs="Arial"/>
          <w:color w:val="000000" w:themeColor="text1"/>
        </w:rPr>
        <w:t xml:space="preserve">two-year </w:t>
      </w:r>
      <w:r w:rsidRPr="00FA2E64">
        <w:rPr>
          <w:rFonts w:ascii="Arial" w:eastAsia="Times New Roman" w:hAnsi="Arial" w:cs="Arial"/>
          <w:color w:val="000000" w:themeColor="text1"/>
        </w:rPr>
        <w:t>maintenance programme.</w:t>
      </w:r>
      <w:r w:rsidRPr="00FA2E64">
        <w:rPr>
          <w:rFonts w:ascii="Arial" w:eastAsia="Times New Roman" w:hAnsi="Arial" w:cs="Arial"/>
          <w:color w:val="000000" w:themeColor="text1"/>
        </w:rPr>
        <w:br/>
      </w:r>
    </w:p>
    <w:p w14:paraId="457871ED" w14:textId="77777777" w:rsidR="001D73FA" w:rsidRPr="00FA2E64" w:rsidRDefault="001D73FA" w:rsidP="001D73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color w:val="000000" w:themeColor="text1"/>
        </w:rPr>
        <w:t>To oversee the planning and implementation of Capital Projects, including application for grant funding.</w:t>
      </w:r>
      <w:r w:rsidRPr="00FA2E64">
        <w:rPr>
          <w:rFonts w:ascii="Arial" w:eastAsia="Times New Roman" w:hAnsi="Arial" w:cs="Arial"/>
          <w:color w:val="000000" w:themeColor="text1"/>
        </w:rPr>
        <w:br/>
      </w:r>
    </w:p>
    <w:p w14:paraId="38B75E20" w14:textId="30BD85AB" w:rsidR="001D73FA" w:rsidRPr="00FA2E64" w:rsidRDefault="001D73FA" w:rsidP="001D73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color w:val="000000" w:themeColor="text1"/>
        </w:rPr>
        <w:t xml:space="preserve">To consider cleaning and grounds maintenance contracts and </w:t>
      </w:r>
      <w:r w:rsidR="00246BE0" w:rsidRPr="00FA2E64">
        <w:rPr>
          <w:rFonts w:ascii="Arial" w:eastAsia="Times New Roman" w:hAnsi="Arial" w:cs="Arial"/>
          <w:color w:val="000000" w:themeColor="text1"/>
        </w:rPr>
        <w:t>make</w:t>
      </w:r>
      <w:r w:rsidRPr="00FA2E64">
        <w:rPr>
          <w:rFonts w:ascii="Arial" w:eastAsia="Times New Roman" w:hAnsi="Arial" w:cs="Arial"/>
          <w:color w:val="000000" w:themeColor="text1"/>
        </w:rPr>
        <w:t xml:space="preserve"> recommendations to the Governing Bo</w:t>
      </w:r>
      <w:r w:rsidR="007017A0" w:rsidRPr="00FA2E64">
        <w:rPr>
          <w:rFonts w:ascii="Arial" w:eastAsia="Times New Roman" w:hAnsi="Arial" w:cs="Arial"/>
          <w:color w:val="000000" w:themeColor="text1"/>
        </w:rPr>
        <w:t>ard</w:t>
      </w:r>
      <w:r w:rsidRPr="00FA2E64">
        <w:rPr>
          <w:rFonts w:ascii="Arial" w:eastAsia="Times New Roman" w:hAnsi="Arial" w:cs="Arial"/>
          <w:color w:val="000000" w:themeColor="text1"/>
        </w:rPr>
        <w:t>.</w:t>
      </w:r>
      <w:r w:rsidRPr="00FA2E64">
        <w:rPr>
          <w:rFonts w:ascii="Arial" w:eastAsia="Times New Roman" w:hAnsi="Arial" w:cs="Arial"/>
          <w:color w:val="000000" w:themeColor="text1"/>
        </w:rPr>
        <w:br/>
      </w:r>
    </w:p>
    <w:p w14:paraId="6DA2C0F9" w14:textId="077E7B44" w:rsidR="001D73FA" w:rsidRPr="00FA2E64" w:rsidRDefault="001D73FA" w:rsidP="001D73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color w:val="000000" w:themeColor="text1"/>
        </w:rPr>
        <w:t>To keep under review the School’s Health and Safety Policy, making recommendations to the Governing Bo</w:t>
      </w:r>
      <w:r w:rsidR="007017A0" w:rsidRPr="00FA2E64">
        <w:rPr>
          <w:rFonts w:ascii="Arial" w:eastAsia="Times New Roman" w:hAnsi="Arial" w:cs="Arial"/>
          <w:color w:val="000000" w:themeColor="text1"/>
        </w:rPr>
        <w:t>ard</w:t>
      </w:r>
      <w:r w:rsidRPr="00FA2E64">
        <w:rPr>
          <w:rFonts w:ascii="Arial" w:eastAsia="Times New Roman" w:hAnsi="Arial" w:cs="Arial"/>
          <w:color w:val="000000" w:themeColor="text1"/>
        </w:rPr>
        <w:t xml:space="preserve"> regarding updat</w:t>
      </w:r>
      <w:r w:rsidR="0060566A" w:rsidRPr="00FA2E64">
        <w:rPr>
          <w:rFonts w:ascii="Arial" w:eastAsia="Times New Roman" w:hAnsi="Arial" w:cs="Arial"/>
          <w:color w:val="000000" w:themeColor="text1"/>
        </w:rPr>
        <w:t>e</w:t>
      </w:r>
      <w:r w:rsidRPr="00FA2E64">
        <w:rPr>
          <w:rFonts w:ascii="Arial" w:eastAsia="Times New Roman" w:hAnsi="Arial" w:cs="Arial"/>
          <w:color w:val="000000" w:themeColor="text1"/>
        </w:rPr>
        <w:t xml:space="preserve"> and amend</w:t>
      </w:r>
      <w:r w:rsidR="0060566A" w:rsidRPr="00FA2E64">
        <w:rPr>
          <w:rFonts w:ascii="Arial" w:eastAsia="Times New Roman" w:hAnsi="Arial" w:cs="Arial"/>
          <w:color w:val="000000" w:themeColor="text1"/>
        </w:rPr>
        <w:t>ments to</w:t>
      </w:r>
      <w:r w:rsidRPr="00FA2E64">
        <w:rPr>
          <w:rFonts w:ascii="Arial" w:eastAsia="Times New Roman" w:hAnsi="Arial" w:cs="Arial"/>
          <w:color w:val="000000" w:themeColor="text1"/>
        </w:rPr>
        <w:t xml:space="preserve"> the Policy.</w:t>
      </w:r>
      <w:r w:rsidRPr="00FA2E64">
        <w:rPr>
          <w:rFonts w:ascii="Arial" w:eastAsia="Times New Roman" w:hAnsi="Arial" w:cs="Arial"/>
          <w:color w:val="000000" w:themeColor="text1"/>
        </w:rPr>
        <w:br/>
      </w:r>
    </w:p>
    <w:p w14:paraId="17D1F803" w14:textId="77777777" w:rsidR="001D73FA" w:rsidRPr="00FA2E64" w:rsidRDefault="001D73FA" w:rsidP="001D73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color w:val="000000" w:themeColor="text1"/>
        </w:rPr>
        <w:t>To regularly carry out Health &amp; Safety Inspections of the school.  To receive copies of the Union Health &amp; Safety Inspections.  To recommend necessary action to ensure the health &amp; safety of pupils and staff to the Governing Bo</w:t>
      </w:r>
      <w:r w:rsidR="007017A0" w:rsidRPr="00FA2E64">
        <w:rPr>
          <w:rFonts w:ascii="Arial" w:eastAsia="Times New Roman" w:hAnsi="Arial" w:cs="Arial"/>
          <w:color w:val="000000" w:themeColor="text1"/>
        </w:rPr>
        <w:t>ard</w:t>
      </w:r>
      <w:r w:rsidRPr="00FA2E64">
        <w:rPr>
          <w:rFonts w:ascii="Arial" w:eastAsia="Times New Roman" w:hAnsi="Arial" w:cs="Arial"/>
          <w:color w:val="000000" w:themeColor="text1"/>
        </w:rPr>
        <w:t>.</w:t>
      </w:r>
      <w:r w:rsidRPr="00FA2E64">
        <w:rPr>
          <w:rFonts w:ascii="Arial" w:eastAsia="Times New Roman" w:hAnsi="Arial" w:cs="Arial"/>
          <w:color w:val="000000" w:themeColor="text1"/>
        </w:rPr>
        <w:br/>
      </w:r>
    </w:p>
    <w:p w14:paraId="22AF1048" w14:textId="460D3C48" w:rsidR="001D73FA" w:rsidRPr="00FA2E64" w:rsidRDefault="001D73FA" w:rsidP="001D73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A2E64">
        <w:rPr>
          <w:rFonts w:ascii="Arial" w:eastAsia="Times New Roman" w:hAnsi="Arial" w:cs="Arial"/>
          <w:color w:val="000000" w:themeColor="text1"/>
        </w:rPr>
        <w:t>To recommend to the Governing Bo</w:t>
      </w:r>
      <w:r w:rsidR="007017A0" w:rsidRPr="00FA2E64">
        <w:rPr>
          <w:rFonts w:ascii="Arial" w:eastAsia="Times New Roman" w:hAnsi="Arial" w:cs="Arial"/>
          <w:color w:val="000000" w:themeColor="text1"/>
        </w:rPr>
        <w:t>ard</w:t>
      </w:r>
      <w:r w:rsidRPr="00FA2E64">
        <w:rPr>
          <w:rFonts w:ascii="Arial" w:eastAsia="Times New Roman" w:hAnsi="Arial" w:cs="Arial"/>
          <w:color w:val="000000" w:themeColor="text1"/>
        </w:rPr>
        <w:t xml:space="preserve"> a Policy for the use of the Premises outside school hours to monitor and control such use.</w:t>
      </w:r>
      <w:r w:rsidRPr="00FA2E64">
        <w:rPr>
          <w:rFonts w:ascii="Arial" w:eastAsia="Times New Roman" w:hAnsi="Arial" w:cs="Arial"/>
          <w:color w:val="000000" w:themeColor="text1"/>
        </w:rPr>
        <w:br/>
      </w:r>
    </w:p>
    <w:p w14:paraId="31105820" w14:textId="77777777" w:rsidR="001D73FA" w:rsidRPr="00FA2E64" w:rsidRDefault="001D73FA" w:rsidP="001D73FA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B117F6B" w14:textId="77777777" w:rsidR="001D73FA" w:rsidRPr="00FA2E64" w:rsidRDefault="001D73FA" w:rsidP="001D73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</w:rPr>
      </w:pPr>
      <w:r w:rsidRPr="00FA2E64">
        <w:rPr>
          <w:rFonts w:ascii="Arial" w:eastAsia="Times New Roman" w:hAnsi="Arial" w:cs="Arial"/>
          <w:b/>
          <w:color w:val="000000" w:themeColor="text1"/>
          <w:u w:val="single"/>
        </w:rPr>
        <w:t>REPORTING ARRANGEMENTS:</w:t>
      </w:r>
    </w:p>
    <w:p w14:paraId="495203C3" w14:textId="77777777" w:rsidR="001D2DE2" w:rsidRPr="00FA2E64" w:rsidRDefault="001D73FA" w:rsidP="007017A0">
      <w:pPr>
        <w:spacing w:after="0" w:line="240" w:lineRule="auto"/>
        <w:rPr>
          <w:color w:val="000000" w:themeColor="text1"/>
        </w:rPr>
      </w:pPr>
      <w:r w:rsidRPr="00FA2E64">
        <w:rPr>
          <w:rFonts w:ascii="Arial" w:eastAsia="Times New Roman" w:hAnsi="Arial" w:cs="Arial"/>
          <w:color w:val="000000" w:themeColor="text1"/>
        </w:rPr>
        <w:t>The committee shall report to the Governing Bo</w:t>
      </w:r>
      <w:r w:rsidR="007017A0" w:rsidRPr="00FA2E64">
        <w:rPr>
          <w:rFonts w:ascii="Arial" w:eastAsia="Times New Roman" w:hAnsi="Arial" w:cs="Arial"/>
          <w:color w:val="000000" w:themeColor="text1"/>
        </w:rPr>
        <w:t>ard</w:t>
      </w:r>
      <w:r w:rsidRPr="00FA2E64">
        <w:rPr>
          <w:rFonts w:ascii="Arial" w:eastAsia="Times New Roman" w:hAnsi="Arial" w:cs="Arial"/>
          <w:color w:val="000000" w:themeColor="text1"/>
        </w:rPr>
        <w:t xml:space="preserve"> at the next </w:t>
      </w:r>
      <w:r w:rsidR="007017A0" w:rsidRPr="00FA2E64">
        <w:rPr>
          <w:rFonts w:ascii="Arial" w:eastAsia="Times New Roman" w:hAnsi="Arial" w:cs="Arial"/>
          <w:color w:val="000000" w:themeColor="text1"/>
        </w:rPr>
        <w:t xml:space="preserve">Full </w:t>
      </w:r>
      <w:r w:rsidRPr="00FA2E64">
        <w:rPr>
          <w:rFonts w:ascii="Arial" w:eastAsia="Times New Roman" w:hAnsi="Arial" w:cs="Arial"/>
          <w:color w:val="000000" w:themeColor="text1"/>
        </w:rPr>
        <w:t>Governing Bo</w:t>
      </w:r>
      <w:r w:rsidR="007017A0" w:rsidRPr="00FA2E64">
        <w:rPr>
          <w:rFonts w:ascii="Arial" w:eastAsia="Times New Roman" w:hAnsi="Arial" w:cs="Arial"/>
          <w:color w:val="000000" w:themeColor="text1"/>
        </w:rPr>
        <w:t>ard</w:t>
      </w:r>
      <w:r w:rsidRPr="00FA2E64">
        <w:rPr>
          <w:rFonts w:ascii="Arial" w:eastAsia="Times New Roman" w:hAnsi="Arial" w:cs="Arial"/>
          <w:color w:val="000000" w:themeColor="text1"/>
        </w:rPr>
        <w:t xml:space="preserve"> meeting.</w:t>
      </w:r>
      <w:r w:rsidRPr="00FA2E64">
        <w:rPr>
          <w:rFonts w:ascii="Arial" w:eastAsia="Times New Roman" w:hAnsi="Arial" w:cs="Arial"/>
          <w:color w:val="000000" w:themeColor="text1"/>
        </w:rPr>
        <w:br/>
      </w:r>
    </w:p>
    <w:sectPr w:rsidR="001D2DE2" w:rsidRPr="00FA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36D3"/>
    <w:multiLevelType w:val="singleLevel"/>
    <w:tmpl w:val="DA62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1D0551"/>
    <w:multiLevelType w:val="singleLevel"/>
    <w:tmpl w:val="1BAC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FA"/>
    <w:rsid w:val="000C3169"/>
    <w:rsid w:val="000D5180"/>
    <w:rsid w:val="001D2DE2"/>
    <w:rsid w:val="001D73FA"/>
    <w:rsid w:val="00246BE0"/>
    <w:rsid w:val="0033249E"/>
    <w:rsid w:val="00373511"/>
    <w:rsid w:val="004705A5"/>
    <w:rsid w:val="0060566A"/>
    <w:rsid w:val="007017A0"/>
    <w:rsid w:val="007F3811"/>
    <w:rsid w:val="008B05BE"/>
    <w:rsid w:val="00925828"/>
    <w:rsid w:val="0095129D"/>
    <w:rsid w:val="009C58EB"/>
    <w:rsid w:val="00C13FAB"/>
    <w:rsid w:val="00C557E4"/>
    <w:rsid w:val="00E0042C"/>
    <w:rsid w:val="00E83AC6"/>
    <w:rsid w:val="00EB17D7"/>
    <w:rsid w:val="00FA2E64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152B0"/>
  <w15:docId w15:val="{0AFD0BA0-5134-5F47-922D-30FCF6B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1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family</dc:creator>
  <cp:lastModifiedBy>Judith Provis</cp:lastModifiedBy>
  <cp:revision>2</cp:revision>
  <cp:lastPrinted>2017-05-03T10:36:00Z</cp:lastPrinted>
  <dcterms:created xsi:type="dcterms:W3CDTF">2021-02-26T16:35:00Z</dcterms:created>
  <dcterms:modified xsi:type="dcterms:W3CDTF">2021-02-26T16:35:00Z</dcterms:modified>
</cp:coreProperties>
</file>